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Thalassotherapia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>Naručitelj Thalassotherapia-Opatija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Figl,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1A77A6">
        <w:rPr>
          <w:rFonts w:ascii="Arial" w:hAnsi="Arial" w:cs="Arial"/>
        </w:rPr>
        <w:t>Pav</w:t>
      </w:r>
      <w:r w:rsidR="00451B32">
        <w:rPr>
          <w:rFonts w:ascii="Arial" w:hAnsi="Arial" w:cs="Arial"/>
        </w:rPr>
        <w:t>a</w:t>
      </w:r>
      <w:r w:rsidR="001A77A6">
        <w:rPr>
          <w:rFonts w:ascii="Arial" w:hAnsi="Arial" w:cs="Arial"/>
        </w:rPr>
        <w:t xml:space="preserve">o </w:t>
      </w:r>
      <w:proofErr w:type="spellStart"/>
      <w:r w:rsidR="001A77A6">
        <w:rPr>
          <w:rFonts w:ascii="Arial" w:hAnsi="Arial" w:cs="Arial"/>
        </w:rPr>
        <w:t>Pudić</w:t>
      </w:r>
      <w:proofErr w:type="spellEnd"/>
      <w:r w:rsidR="001A77A6">
        <w:rPr>
          <w:rFonts w:ascii="Arial" w:hAnsi="Arial" w:cs="Arial"/>
        </w:rPr>
        <w:t>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7B7756">
        <w:rPr>
          <w:rFonts w:ascii="Arial" w:hAnsi="Arial" w:cs="Arial"/>
          <w:b w:val="0"/>
          <w:lang w:val="hr-HR"/>
        </w:rPr>
        <w:t>15/2025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</w:t>
      </w:r>
      <w:r w:rsidRPr="00A81524">
        <w:rPr>
          <w:rFonts w:ascii="Arial" w:hAnsi="Arial" w:cs="Arial"/>
        </w:rPr>
        <w:t>-a:</w:t>
      </w:r>
      <w:r w:rsidR="007A2DCA" w:rsidRPr="00A81524">
        <w:rPr>
          <w:rFonts w:ascii="Arial" w:hAnsi="Arial" w:cs="Arial"/>
        </w:rPr>
        <w:t xml:space="preserve"> </w:t>
      </w:r>
      <w:r w:rsidR="001622F4">
        <w:rPr>
          <w:rFonts w:ascii="Arial" w:hAnsi="Arial" w:cs="Arial"/>
        </w:rPr>
        <w:t>17.</w:t>
      </w:r>
      <w:r w:rsidR="00DC7F80">
        <w:rPr>
          <w:rFonts w:ascii="Arial" w:hAnsi="Arial" w:cs="Arial"/>
        </w:rPr>
        <w:t>0</w:t>
      </w:r>
      <w:r w:rsidR="001622F4">
        <w:rPr>
          <w:rFonts w:ascii="Arial" w:hAnsi="Arial" w:cs="Arial"/>
        </w:rPr>
        <w:t>00</w:t>
      </w:r>
      <w:r w:rsidR="00C81B77" w:rsidRPr="00A81524">
        <w:rPr>
          <w:rFonts w:ascii="Arial" w:hAnsi="Arial" w:cs="Arial"/>
        </w:rPr>
        <w:t>,00 EUR</w:t>
      </w:r>
      <w:r w:rsidR="00E83346" w:rsidRPr="00A81524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proofErr w:type="spellStart"/>
      <w:r w:rsidRPr="00AD2009">
        <w:rPr>
          <w:rFonts w:ascii="Arial" w:hAnsi="Arial" w:cs="Arial"/>
          <w:b w:val="0"/>
          <w:lang w:val="hr-HR"/>
        </w:rPr>
        <w:t>Euroway.d.o.o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i </w:t>
      </w:r>
      <w:proofErr w:type="spellStart"/>
      <w:r w:rsidRPr="00AD2009">
        <w:rPr>
          <w:rFonts w:ascii="Arial" w:hAnsi="Arial" w:cs="Arial"/>
          <w:b w:val="0"/>
          <w:lang w:val="hr-HR"/>
        </w:rPr>
        <w:t>Cor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</w:t>
      </w:r>
      <w:proofErr w:type="spellStart"/>
      <w:r w:rsidRPr="00AD2009">
        <w:rPr>
          <w:rFonts w:ascii="Arial" w:hAnsi="Arial" w:cs="Arial"/>
          <w:b w:val="0"/>
          <w:lang w:val="hr-HR"/>
        </w:rPr>
        <w:t>health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</w:t>
      </w:r>
      <w:proofErr w:type="spellStart"/>
      <w:r w:rsidRPr="00AD2009">
        <w:rPr>
          <w:rFonts w:ascii="Arial" w:hAnsi="Arial" w:cs="Arial"/>
          <w:b w:val="0"/>
          <w:lang w:val="hr-HR"/>
        </w:rPr>
        <w:t>solution.d.o.o</w:t>
      </w:r>
      <w:proofErr w:type="spellEnd"/>
      <w:r w:rsidRPr="00AD2009">
        <w:rPr>
          <w:rFonts w:ascii="Arial" w:hAnsi="Arial" w:cs="Arial"/>
          <w:b w:val="0"/>
          <w:lang w:val="hr-HR"/>
        </w:rPr>
        <w:t>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C81B77">
        <w:rPr>
          <w:rFonts w:ascii="Arial" w:hAnsi="Arial" w:cs="Arial"/>
        </w:rPr>
        <w:t>mesnih prerađevina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AD2009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C81B77" w:rsidRDefault="00C81B77" w:rsidP="00C81B77"/>
    <w:p w:rsidR="00C81B77" w:rsidRPr="001F1FE5" w:rsidRDefault="00C81B77" w:rsidP="00C81B77">
      <w:pPr>
        <w:jc w:val="both"/>
        <w:rPr>
          <w:rFonts w:ascii="Arial" w:hAnsi="Arial" w:cs="Arial"/>
        </w:rPr>
      </w:pPr>
      <w:r w:rsidRPr="001F1FE5">
        <w:rPr>
          <w:rFonts w:ascii="Arial" w:hAnsi="Arial" w:cs="Arial"/>
        </w:rPr>
        <w:t>Za ponuđene proizvode pod ponuditelj je dužan priložiti u</w:t>
      </w:r>
      <w:r>
        <w:rPr>
          <w:rFonts w:ascii="Arial" w:hAnsi="Arial" w:cs="Arial"/>
        </w:rPr>
        <w:t xml:space="preserve"> </w:t>
      </w:r>
      <w:r w:rsidRPr="001F1FE5">
        <w:rPr>
          <w:rFonts w:ascii="Arial" w:hAnsi="Arial" w:cs="Arial"/>
        </w:rPr>
        <w:t xml:space="preserve">svojoj ponudi </w:t>
      </w:r>
      <w:r w:rsidRPr="0082022F">
        <w:rPr>
          <w:rFonts w:ascii="Arial" w:hAnsi="Arial" w:cs="Arial"/>
          <w:b/>
        </w:rPr>
        <w:t>t</w:t>
      </w:r>
      <w:r w:rsidRPr="001F1FE5">
        <w:rPr>
          <w:rFonts w:ascii="Arial" w:hAnsi="Arial" w:cs="Arial"/>
          <w:b/>
        </w:rPr>
        <w:t>ehnički opis proizvođača ponuđenog proizvoda</w:t>
      </w:r>
      <w:r w:rsidRPr="001F1FE5">
        <w:rPr>
          <w:rFonts w:ascii="Arial" w:hAnsi="Arial" w:cs="Arial"/>
        </w:rPr>
        <w:t xml:space="preserve"> kao dokaz sukladnosti ponuđene robe sa zahtjevima iz tehničke specifikacije proizvoda u troškovniku i opisu predmeta nabave.  </w:t>
      </w:r>
    </w:p>
    <w:p w:rsidR="00C81B77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  <w:r w:rsidRPr="001F1FE5">
        <w:rPr>
          <w:rFonts w:ascii="Arial" w:hAnsi="Arial" w:cs="Arial"/>
          <w:b/>
          <w:sz w:val="24"/>
          <w:szCs w:val="24"/>
          <w:lang w:val="hr-HR"/>
        </w:rPr>
        <w:t xml:space="preserve">Tehnički opis proizvođača ponuđenog proizvoda mora sadržavati: 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1. naziv proizvoda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2. opis proizvoda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3. fizikalne i kemijske karakteristike</w:t>
      </w:r>
    </w:p>
    <w:p w:rsidR="00C81B77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>4. količinu punjenja.</w:t>
      </w:r>
      <w:r w:rsidRPr="001F1FE5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b/>
          <w:sz w:val="24"/>
          <w:szCs w:val="24"/>
          <w:lang w:val="hr-HR"/>
        </w:rPr>
      </w:pPr>
    </w:p>
    <w:p w:rsidR="00C81B77" w:rsidRPr="001F1FE5" w:rsidRDefault="00C81B77" w:rsidP="00C81B77">
      <w:pPr>
        <w:pStyle w:val="T-98"/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 xml:space="preserve">Tehnički opis proizvođača ponuđenog proizvoda mora biti izrađen na hrvatskom jeziku. </w:t>
      </w:r>
    </w:p>
    <w:p w:rsidR="00C81B77" w:rsidRPr="001F1FE5" w:rsidRDefault="00C81B77" w:rsidP="00C81B77">
      <w:pPr>
        <w:pStyle w:val="T-98"/>
        <w:tabs>
          <w:tab w:val="clear" w:pos="341"/>
        </w:tabs>
        <w:ind w:left="0" w:firstLine="0"/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 xml:space="preserve">Za sve ponuđene proizvode ponuditelj mora obavezno navesti na za to predviđenim mjestima troškovnika podatke proizvođaču odgovarajućeg proizvoda kojeg nudi. </w:t>
      </w:r>
    </w:p>
    <w:p w:rsidR="00C81B77" w:rsidRPr="001F1FE5" w:rsidRDefault="00C81B77" w:rsidP="00C81B77">
      <w:pPr>
        <w:pStyle w:val="T-98"/>
        <w:tabs>
          <w:tab w:val="clear" w:pos="341"/>
        </w:tabs>
        <w:ind w:left="0" w:firstLine="0"/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sz w:val="24"/>
          <w:szCs w:val="24"/>
          <w:lang w:val="hr-HR"/>
        </w:rPr>
        <w:t xml:space="preserve">Ponuda koja ne sadrži tehnički opis proizvođača ponuđenog proizvoda kao i ponuda koja navedenim dokazom ne dokaže da ponuđena roba zadovoljava postavljene uvjete tehničke specifikacije robe u troškovniku, biti će isključena iz daljnjeg  postupka. </w:t>
      </w:r>
    </w:p>
    <w:p w:rsidR="00C81B77" w:rsidRPr="001F1FE5" w:rsidRDefault="00C81B77" w:rsidP="00C81B77">
      <w:pPr>
        <w:pStyle w:val="T-98"/>
        <w:numPr>
          <w:ilvl w:val="0"/>
          <w:numId w:val="29"/>
        </w:numPr>
        <w:tabs>
          <w:tab w:val="clear" w:pos="341"/>
        </w:tabs>
        <w:rPr>
          <w:rFonts w:ascii="Arial" w:hAnsi="Arial" w:cs="Arial"/>
          <w:sz w:val="24"/>
          <w:szCs w:val="24"/>
          <w:lang w:val="hr-HR"/>
        </w:rPr>
      </w:pPr>
      <w:r w:rsidRPr="001F1FE5">
        <w:rPr>
          <w:rFonts w:ascii="Arial" w:hAnsi="Arial" w:cs="Arial"/>
          <w:bCs/>
          <w:iCs/>
          <w:sz w:val="24"/>
          <w:szCs w:val="24"/>
          <w:lang w:val="hr-HR"/>
        </w:rPr>
        <w:t xml:space="preserve">Posebni uvjeti kojima mora udovoljavati Prodavatelj prema odredbama važećih zakona o zdravstvenoj ispravnosti i zdravstvenom nadzoru nad namirnicama i predmetima opće uporabe i ostalim </w:t>
      </w:r>
      <w:proofErr w:type="spellStart"/>
      <w:r w:rsidRPr="001F1FE5">
        <w:rPr>
          <w:rFonts w:ascii="Arial" w:hAnsi="Arial" w:cs="Arial"/>
          <w:bCs/>
          <w:iCs/>
          <w:sz w:val="24"/>
          <w:szCs w:val="24"/>
          <w:lang w:val="hr-HR"/>
        </w:rPr>
        <w:t>podzakonskim</w:t>
      </w:r>
      <w:proofErr w:type="spellEnd"/>
      <w:r w:rsidRPr="001F1FE5">
        <w:rPr>
          <w:rFonts w:ascii="Arial" w:hAnsi="Arial" w:cs="Arial"/>
          <w:bCs/>
          <w:iCs/>
          <w:sz w:val="24"/>
          <w:szCs w:val="24"/>
          <w:lang w:val="hr-HR"/>
        </w:rPr>
        <w:t xml:space="preserve"> aktima:</w:t>
      </w:r>
    </w:p>
    <w:p w:rsidR="00C81B77" w:rsidRPr="001F1FE5" w:rsidRDefault="00C81B77" w:rsidP="00C81B77">
      <w:pPr>
        <w:pStyle w:val="Uvuenotijeloteksta"/>
        <w:ind w:left="720"/>
        <w:rPr>
          <w:rFonts w:ascii="Arial" w:hAnsi="Arial" w:cs="Arial"/>
          <w:bCs/>
          <w:iCs/>
        </w:rPr>
      </w:pP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 xml:space="preserve">mora posjedovati odgovarajuće prijevozno sredstvo s određenim temperaturnim režimom </w:t>
      </w:r>
      <w:proofErr w:type="spellStart"/>
      <w:r w:rsidRPr="001F1FE5">
        <w:rPr>
          <w:rFonts w:ascii="Arial" w:hAnsi="Arial" w:cs="Arial"/>
          <w:bCs/>
          <w:iCs/>
        </w:rPr>
        <w:t>max</w:t>
      </w:r>
      <w:proofErr w:type="spellEnd"/>
      <w:r w:rsidRPr="001F1FE5">
        <w:rPr>
          <w:rFonts w:ascii="Arial" w:hAnsi="Arial" w:cs="Arial"/>
          <w:bCs/>
          <w:iCs/>
        </w:rPr>
        <w:t>. 8°C i mora imati ispravan termometar radi kontrole temperature prostora, te gdje je moguće voditi računa</w:t>
      </w:r>
      <w:r>
        <w:rPr>
          <w:rFonts w:ascii="Arial" w:hAnsi="Arial" w:cs="Arial"/>
          <w:bCs/>
          <w:iCs/>
        </w:rPr>
        <w:t xml:space="preserve"> o propisanom robnom susjedstvu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roba mora biti u propisanoj i adekvatnoj namjenskoj ambalaži (transportnoj i pojedinačnoj)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deklaracija mora biti na hrvatskom jeziku na</w:t>
      </w:r>
      <w:r>
        <w:rPr>
          <w:rFonts w:ascii="Arial" w:hAnsi="Arial" w:cs="Arial"/>
          <w:bCs/>
          <w:iCs/>
        </w:rPr>
        <w:t xml:space="preserve"> svakom pojedinačnom pakovanju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za svaku robu kod koje postoji kategorizacija i/ili klasa prema kvaliteti, ista mora biti naznačena na deklaraciji</w:t>
      </w:r>
    </w:p>
    <w:p w:rsidR="00C81B77" w:rsidRPr="001F1FE5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 xml:space="preserve">osoba koja sudjeluje u prijevozu i istovaru robe mora biti obučena u propisanu radnu odjeću i treba imati kod sebe sanitarnu knjižicu koju je na traženje odgovorne osobe Kupca dužna dati na uvid </w:t>
      </w:r>
    </w:p>
    <w:p w:rsidR="00C81B77" w:rsidRDefault="00C81B77" w:rsidP="00C81B77">
      <w:pPr>
        <w:pStyle w:val="Uvuenotijeloteksta"/>
        <w:numPr>
          <w:ilvl w:val="0"/>
          <w:numId w:val="28"/>
        </w:numPr>
        <w:jc w:val="both"/>
        <w:rPr>
          <w:rFonts w:ascii="Arial" w:hAnsi="Arial" w:cs="Arial"/>
          <w:bCs/>
          <w:iCs/>
        </w:rPr>
      </w:pPr>
      <w:r w:rsidRPr="001F1FE5">
        <w:rPr>
          <w:rFonts w:ascii="Arial" w:hAnsi="Arial" w:cs="Arial"/>
          <w:bCs/>
          <w:iCs/>
        </w:rPr>
        <w:t>kupac može zatražiti mikrobiološku analizu naručenih proizvoda svaka tri mjeseca.</w:t>
      </w:r>
    </w:p>
    <w:p w:rsidR="00C81B77" w:rsidRDefault="00C81B77" w:rsidP="00C81B77">
      <w:pPr>
        <w:pStyle w:val="Uvuenotijeloteksta"/>
        <w:jc w:val="both"/>
        <w:rPr>
          <w:rFonts w:ascii="Arial" w:hAnsi="Arial" w:cs="Arial"/>
          <w:bCs/>
          <w:iCs/>
        </w:rPr>
      </w:pPr>
    </w:p>
    <w:p w:rsidR="00C81B77" w:rsidRPr="0082022F" w:rsidRDefault="00C81B77" w:rsidP="00C81B77">
      <w:pPr>
        <w:jc w:val="both"/>
        <w:rPr>
          <w:rFonts w:ascii="Arial" w:hAnsi="Arial" w:cs="Arial"/>
        </w:rPr>
      </w:pPr>
      <w:r w:rsidRPr="0082022F">
        <w:rPr>
          <w:rFonts w:ascii="Arial" w:hAnsi="Arial" w:cs="Arial"/>
        </w:rPr>
        <w:t xml:space="preserve">Vrsta i okvirna godišnja količina predmeta nabave određeni su u specifikaciji (tablici) koja  čini  sastavni dio dokumentacije za nadmetanje. </w:t>
      </w:r>
    </w:p>
    <w:p w:rsidR="00C81B77" w:rsidRDefault="00C81B77" w:rsidP="00C81B77">
      <w:pPr>
        <w:jc w:val="both"/>
        <w:rPr>
          <w:rFonts w:ascii="Arial" w:hAnsi="Arial" w:cs="Arial"/>
        </w:rPr>
      </w:pPr>
      <w:r w:rsidRPr="0082022F">
        <w:rPr>
          <w:rFonts w:ascii="Arial" w:hAnsi="Arial" w:cs="Arial"/>
        </w:rPr>
        <w:t xml:space="preserve">Na proizvodu mora biti istaknuta deklaracija, tj. dokaz da je proizvod domaćeg porijekla.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lastRenderedPageBreak/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>
        <w:rPr>
          <w:rFonts w:ascii="Arial" w:hAnsi="Arial" w:cs="Arial"/>
          <w:b w:val="0"/>
          <w:bCs w:val="0"/>
          <w:lang w:val="hr-HR"/>
        </w:rPr>
        <w:t xml:space="preserve">Thalassotherapia-Opatija,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Naručitelja), u roku ne duljem od 48 sati od zaprimljene narudžbe.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C81B77" w:rsidRPr="006D78D0" w:rsidRDefault="00C81B77" w:rsidP="00C81B77">
      <w:pPr>
        <w:jc w:val="both"/>
        <w:rPr>
          <w:rFonts w:ascii="Arial" w:hAnsi="Arial" w:cs="Arial"/>
        </w:rPr>
      </w:pPr>
      <w:r w:rsidRPr="00025189">
        <w:rPr>
          <w:rFonts w:ascii="Arial" w:hAnsi="Arial" w:cs="Arial"/>
        </w:rPr>
        <w:t xml:space="preserve">Dinamika isporuke je </w:t>
      </w:r>
      <w:r>
        <w:rPr>
          <w:rFonts w:ascii="Arial" w:hAnsi="Arial" w:cs="Arial"/>
        </w:rPr>
        <w:t>dva puta</w:t>
      </w:r>
      <w:r w:rsidRPr="00025189">
        <w:rPr>
          <w:rFonts w:ascii="Arial" w:hAnsi="Arial" w:cs="Arial"/>
        </w:rPr>
        <w:t xml:space="preserve"> tjedno, i to u cijelosti, do 10 sati ujutro, u roku od 48 sati od  narudžbe.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  <w:r w:rsidR="00ED25B8" w:rsidRPr="00AD2009">
        <w:rPr>
          <w:rFonts w:ascii="Arial" w:hAnsi="Arial" w:cs="Arial"/>
        </w:rPr>
        <w:t xml:space="preserve"> 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Thalassotherapia Opatija sukladno čl.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C81B77" w:rsidRPr="00E05936" w:rsidRDefault="00C81B77" w:rsidP="00C81B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4.3.1. </w:t>
      </w:r>
      <w:r w:rsidRPr="00E05936">
        <w:rPr>
          <w:rFonts w:ascii="Arial" w:hAnsi="Arial" w:cs="Arial"/>
          <w:b/>
        </w:rPr>
        <w:t xml:space="preserve">Rješenje/odobrenje Ministarstva zdravlja, Uprave za sanitarnu inspekciju, da subjekt u poslovanju s hranom ima integriran HACCP sustav samokontrole sukladno Zakonu </w:t>
      </w:r>
      <w:r>
        <w:rPr>
          <w:rFonts w:ascii="Arial" w:hAnsi="Arial" w:cs="Arial"/>
          <w:b/>
        </w:rPr>
        <w:t xml:space="preserve">o hrani (NN </w:t>
      </w:r>
      <w:r w:rsidR="00252DE9" w:rsidRPr="00252DE9">
        <w:rPr>
          <w:rFonts w:ascii="Arial" w:hAnsi="Arial" w:cs="Arial"/>
          <w:b/>
        </w:rPr>
        <w:t>NN 18/23</w:t>
      </w:r>
      <w:r w:rsidRPr="00E05936">
        <w:rPr>
          <w:rFonts w:ascii="Arial" w:hAnsi="Arial" w:cs="Arial"/>
          <w:b/>
        </w:rPr>
        <w:t xml:space="preserve">). </w:t>
      </w:r>
    </w:p>
    <w:p w:rsidR="00C81B77" w:rsidRPr="00E05936" w:rsidRDefault="00C81B77" w:rsidP="00C81B77">
      <w:pPr>
        <w:jc w:val="both"/>
        <w:rPr>
          <w:rFonts w:ascii="Arial" w:hAnsi="Arial" w:cs="Arial"/>
          <w:b/>
        </w:rPr>
      </w:pPr>
      <w:r w:rsidRPr="00E05936">
        <w:rPr>
          <w:rFonts w:ascii="Arial" w:hAnsi="Arial" w:cs="Arial"/>
          <w:b/>
        </w:rPr>
        <w:lastRenderedPageBreak/>
        <w:t xml:space="preserve">Iz priloženog važećeg dokaza mora biti vidljivo da gospodarski subjekt ima uspostavljen HACCP sustav i da provodi redovite preventivne sustave kontrole sigurnosti hrane prema načelima HACCP-a.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</w:p>
    <w:p w:rsidR="00C81B77" w:rsidRPr="00E05936" w:rsidRDefault="00EB6213" w:rsidP="00C81B77">
      <w:pPr>
        <w:jc w:val="both"/>
        <w:rPr>
          <w:rFonts w:ascii="Arial" w:hAnsi="Arial" w:cs="Arial"/>
        </w:rPr>
      </w:pPr>
      <w:r w:rsidRPr="00EB6213">
        <w:rPr>
          <w:rFonts w:ascii="Arial" w:hAnsi="Arial" w:cs="Arial"/>
          <w:b/>
        </w:rPr>
        <w:t>4.3.2.</w:t>
      </w:r>
      <w:r>
        <w:rPr>
          <w:rFonts w:ascii="Arial" w:hAnsi="Arial" w:cs="Arial"/>
        </w:rPr>
        <w:t xml:space="preserve"> </w:t>
      </w:r>
      <w:r w:rsidR="00C81B77" w:rsidRPr="00E05936">
        <w:rPr>
          <w:rFonts w:ascii="Arial" w:hAnsi="Arial" w:cs="Arial"/>
        </w:rPr>
        <w:t xml:space="preserve">Za ponuđene proizvode Ponuditelj je dužan priložiti u svojoj </w:t>
      </w:r>
      <w:r w:rsidR="00C81B77" w:rsidRPr="00E05936">
        <w:rPr>
          <w:rFonts w:ascii="Arial" w:hAnsi="Arial" w:cs="Arial"/>
          <w:b/>
        </w:rPr>
        <w:t>ponudi tehnički opis proizvođača ponuđenog proizvoda</w:t>
      </w:r>
      <w:r w:rsidR="00C81B77" w:rsidRPr="00E05936">
        <w:rPr>
          <w:rFonts w:ascii="Arial" w:hAnsi="Arial" w:cs="Arial"/>
        </w:rPr>
        <w:t xml:space="preserve"> kao dokaz sukladnosti ponuđene robe sa zahtjevima iz tehničke specifikacije proizvoda u troškovniku i opisu predmeta nabave. </w:t>
      </w:r>
    </w:p>
    <w:p w:rsidR="00C81B77" w:rsidRPr="00E05936" w:rsidRDefault="00C81B77" w:rsidP="00C81B77">
      <w:pPr>
        <w:rPr>
          <w:rFonts w:ascii="Arial" w:hAnsi="Arial" w:cs="Arial"/>
        </w:rPr>
      </w:pPr>
    </w:p>
    <w:p w:rsidR="00C81B77" w:rsidRPr="00654A9D" w:rsidRDefault="00C81B77" w:rsidP="00C81B77">
      <w:pPr>
        <w:jc w:val="both"/>
        <w:rPr>
          <w:rFonts w:ascii="Arial" w:hAnsi="Arial" w:cs="Arial"/>
          <w:b/>
        </w:rPr>
      </w:pPr>
      <w:r w:rsidRPr="00654A9D">
        <w:rPr>
          <w:rFonts w:ascii="Arial" w:hAnsi="Arial" w:cs="Arial"/>
          <w:b/>
        </w:rPr>
        <w:t xml:space="preserve">Tehnički opis proizvođača ponuđenog proizvoda mora sadržavati: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 xml:space="preserve">1. naziv proizvoda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 xml:space="preserve">2. opis proizvoda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 xml:space="preserve">3. fizikalne i kemijske karakteristike </w:t>
      </w:r>
    </w:p>
    <w:p w:rsidR="00C81B77" w:rsidRPr="00E05936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       </w:t>
      </w:r>
      <w:r w:rsidRPr="00E05936">
        <w:rPr>
          <w:rFonts w:ascii="Arial" w:hAnsi="Arial" w:cs="Arial"/>
        </w:rPr>
        <w:tab/>
        <w:t>4. količinu punjenja.</w:t>
      </w:r>
    </w:p>
    <w:p w:rsidR="00C81B77" w:rsidRPr="00E05936" w:rsidRDefault="00C81B77" w:rsidP="00C81B77">
      <w:pPr>
        <w:rPr>
          <w:rFonts w:ascii="Arial" w:hAnsi="Arial" w:cs="Arial"/>
        </w:rPr>
      </w:pPr>
    </w:p>
    <w:p w:rsidR="00C81B77" w:rsidRPr="00025189" w:rsidRDefault="00C81B77" w:rsidP="00E4320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>Tehnički opis proizvođača ponuđenog proizvoda mora biti izrađen na hrvatskom jeziku.</w:t>
      </w:r>
    </w:p>
    <w:p w:rsidR="00C81B77" w:rsidRDefault="00C81B77" w:rsidP="00C81B77">
      <w:pPr>
        <w:rPr>
          <w:rFonts w:ascii="Arial" w:hAnsi="Arial" w:cs="Arial"/>
          <w:b/>
        </w:rPr>
      </w:pPr>
      <w:r w:rsidRPr="00E05936">
        <w:rPr>
          <w:rFonts w:ascii="Arial" w:hAnsi="Arial" w:cs="Arial"/>
          <w:b/>
        </w:rPr>
        <w:t>Ponuditelji mogu dostaviti gore navedene dokumente u preslici.</w:t>
      </w:r>
      <w:r>
        <w:rPr>
          <w:rFonts w:ascii="Arial" w:hAnsi="Arial" w:cs="Arial"/>
          <w:b/>
        </w:rPr>
        <w:t xml:space="preserve"> </w:t>
      </w:r>
    </w:p>
    <w:p w:rsidR="00C81B77" w:rsidRDefault="00C81B77" w:rsidP="00C81B77">
      <w:pPr>
        <w:jc w:val="both"/>
        <w:rPr>
          <w:rFonts w:ascii="Arial" w:hAnsi="Arial" w:cs="Arial"/>
        </w:rPr>
      </w:pPr>
      <w:r w:rsidRPr="00E05936">
        <w:rPr>
          <w:rFonts w:ascii="Arial" w:hAnsi="Arial" w:cs="Arial"/>
        </w:rPr>
        <w:t xml:space="preserve">Ponudu ponuditelja kojeg je isključio, odnosno ponuditelja čiju je ponudu odbio, te pozvati novog najpovoljnijeg ponuditelja da dostavi traženo. </w:t>
      </w:r>
    </w:p>
    <w:p w:rsidR="00C81B77" w:rsidRPr="00AD2009" w:rsidRDefault="00C81B77" w:rsidP="00C81B77">
      <w:pPr>
        <w:pStyle w:val="Default"/>
        <w:ind w:left="360"/>
        <w:jc w:val="both"/>
        <w:rPr>
          <w:rFonts w:ascii="Arial" w:hAnsi="Arial" w:cs="Arial"/>
          <w:b/>
        </w:rPr>
      </w:pPr>
    </w:p>
    <w:p w:rsidR="00424BED" w:rsidRPr="00AD2009" w:rsidRDefault="00AD2009" w:rsidP="00AD2009">
      <w:pPr>
        <w:ind w:left="360"/>
        <w:jc w:val="both"/>
        <w:rPr>
          <w:rFonts w:ascii="Arial" w:hAnsi="Arial" w:cs="Arial"/>
          <w:b/>
        </w:rPr>
      </w:pPr>
      <w:r w:rsidRPr="00EB6213">
        <w:rPr>
          <w:rFonts w:ascii="Arial" w:hAnsi="Arial" w:cs="Arial"/>
          <w:b/>
        </w:rPr>
        <w:t>4.3.</w:t>
      </w:r>
      <w:r w:rsidR="00EB6213" w:rsidRPr="00EB6213">
        <w:rPr>
          <w:rFonts w:ascii="Arial" w:hAnsi="Arial" w:cs="Arial"/>
          <w:b/>
        </w:rPr>
        <w:t>3</w:t>
      </w:r>
      <w:r w:rsidRPr="00EB6213">
        <w:rPr>
          <w:rFonts w:ascii="Arial" w:hAnsi="Arial" w:cs="Arial"/>
          <w:b/>
        </w:rPr>
        <w:t>. 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0A61F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>
        <w:rPr>
          <w:rFonts w:ascii="Arial" w:hAnsi="Arial" w:cs="Arial"/>
        </w:rPr>
        <w:t>Troškovnik</w:t>
      </w:r>
    </w:p>
    <w:p w:rsidR="00424BED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</w:p>
    <w:p w:rsidR="000A61FE" w:rsidRDefault="000A61F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A61FE">
        <w:rPr>
          <w:rFonts w:ascii="Arial" w:hAnsi="Arial" w:cs="Arial"/>
        </w:rPr>
        <w:t>Rješenje/odobrenje Ministarstva zdravlja, Uprave za sanitarnu inspekciju, da subjekt u poslovanju s hranom ima integriran HACCP sustav samokontrole sukladno Zakonu o hrani (NN NN 18/23)</w:t>
      </w:r>
    </w:p>
    <w:p w:rsidR="000A61FE" w:rsidRPr="000A61FE" w:rsidRDefault="000A61F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Tehnički opis proizvođača ponuđenog proizvoda</w:t>
      </w:r>
    </w:p>
    <w:p w:rsidR="00B3325E" w:rsidRDefault="00B3325E" w:rsidP="00B3325E">
      <w:pPr>
        <w:ind w:left="927"/>
        <w:jc w:val="both"/>
        <w:rPr>
          <w:rFonts w:ascii="Arial" w:hAnsi="Arial" w:cs="Arial"/>
        </w:rPr>
      </w:pPr>
    </w:p>
    <w:p w:rsidR="000A61FE" w:rsidRDefault="000A61FE" w:rsidP="00B3325E">
      <w:pPr>
        <w:ind w:left="927"/>
        <w:jc w:val="both"/>
        <w:rPr>
          <w:rFonts w:ascii="Arial" w:hAnsi="Arial" w:cs="Arial"/>
        </w:rPr>
      </w:pPr>
    </w:p>
    <w:p w:rsidR="000A61FE" w:rsidRPr="00AD2009" w:rsidRDefault="000A61F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lastRenderedPageBreak/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1A77A6" w:rsidRPr="00283957" w:rsidRDefault="001A77A6" w:rsidP="001A77A6">
      <w:pPr>
        <w:rPr>
          <w:rFonts w:ascii="Arial" w:hAnsi="Arial" w:cs="Arial"/>
          <w:b/>
        </w:rPr>
      </w:pPr>
      <w:r w:rsidRPr="00CC2313">
        <w:rPr>
          <w:rFonts w:ascii="Arial" w:hAnsi="Arial" w:cs="Arial"/>
          <w:b/>
        </w:rPr>
        <w:t xml:space="preserve">5.3.1. </w:t>
      </w:r>
      <w:r w:rsidRPr="00283957">
        <w:rPr>
          <w:rFonts w:ascii="Arial" w:hAnsi="Arial" w:cs="Arial"/>
          <w:b/>
        </w:rPr>
        <w:t xml:space="preserve">Ponuda u </w:t>
      </w:r>
      <w:r>
        <w:rPr>
          <w:rFonts w:ascii="Arial" w:hAnsi="Arial" w:cs="Arial"/>
          <w:b/>
        </w:rPr>
        <w:t>elektroničkom</w:t>
      </w:r>
      <w:r w:rsidRPr="00283957">
        <w:rPr>
          <w:rFonts w:ascii="Arial" w:hAnsi="Arial" w:cs="Arial"/>
          <w:b/>
        </w:rPr>
        <w:t xml:space="preserve"> obliku</w:t>
      </w:r>
    </w:p>
    <w:p w:rsidR="001A77A6" w:rsidRDefault="001A77A6" w:rsidP="001A77A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 w:rsidRPr="008265A1">
        <w:rPr>
          <w:rFonts w:ascii="Arial" w:hAnsi="Arial" w:cs="Arial"/>
          <w:b/>
        </w:rPr>
        <w:t xml:space="preserve">(ispunjene, potpisane i </w:t>
      </w:r>
      <w:proofErr w:type="spellStart"/>
      <w:r w:rsidRPr="008265A1"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</w:t>
      </w:r>
      <w:r w:rsidRPr="008265A1">
        <w:rPr>
          <w:rFonts w:ascii="Arial" w:hAnsi="Arial" w:cs="Arial"/>
          <w:b/>
        </w:rPr>
        <w:t xml:space="preserve">dokumente skenirane poslati e-mailom </w:t>
      </w:r>
      <w:r w:rsidRPr="00F31F4D">
        <w:rPr>
          <w:rFonts w:ascii="Arial" w:hAnsi="Arial" w:cs="Arial"/>
        </w:rPr>
        <w:t xml:space="preserve">na adresu </w:t>
      </w:r>
      <w:hyperlink r:id="rId8" w:history="1">
        <w:r w:rsidRPr="00F31F4D">
          <w:rPr>
            <w:rStyle w:val="Hiperveza"/>
            <w:rFonts w:ascii="Arial" w:hAnsi="Arial" w:cs="Arial"/>
          </w:rPr>
          <w:t>ivana.figl@tto.hr</w:t>
        </w:r>
      </w:hyperlink>
      <w:r w:rsidRPr="00F31F4D">
        <w:rPr>
          <w:rFonts w:ascii="Arial" w:hAnsi="Arial" w:cs="Arial"/>
        </w:rPr>
        <w:t xml:space="preserve"> – u naslovu e-maila naznačiti </w:t>
      </w:r>
      <w:r w:rsidRPr="00F31F4D">
        <w:rPr>
          <w:rFonts w:ascii="Arial" w:hAnsi="Arial" w:cs="Arial"/>
          <w:b/>
          <w:u w:val="single"/>
        </w:rPr>
        <w:t xml:space="preserve">PONUDA - </w:t>
      </w:r>
      <w:r w:rsidRPr="00D11C39">
        <w:rPr>
          <w:rFonts w:ascii="Arial" w:hAnsi="Arial" w:cs="Arial"/>
          <w:b/>
          <w:u w:val="single"/>
        </w:rPr>
        <w:t xml:space="preserve">BGN </w:t>
      </w:r>
      <w:r w:rsidR="00937AC6">
        <w:rPr>
          <w:rFonts w:ascii="Arial" w:hAnsi="Arial" w:cs="Arial"/>
          <w:b/>
          <w:u w:val="single"/>
        </w:rPr>
        <w:t>15/2025</w:t>
      </w:r>
      <w:r w:rsidRPr="00D11C39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</w:rPr>
        <w:t xml:space="preserve"> P</w:t>
      </w:r>
      <w:r w:rsidRPr="00FC4FB8">
        <w:rPr>
          <w:rFonts w:ascii="Arial" w:hAnsi="Arial" w:cs="Arial"/>
        </w:rPr>
        <w:t>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1A77A6" w:rsidRDefault="001A77A6" w:rsidP="001A77A6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r w:rsidRPr="00AD2009">
        <w:rPr>
          <w:rFonts w:ascii="Arial" w:hAnsi="Arial" w:cs="Arial"/>
          <w:b w:val="0"/>
          <w:bCs w:val="0"/>
          <w:lang w:val="hr-HR"/>
        </w:rPr>
        <w:t xml:space="preserve">Thalassotherapia-Opatija,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</w:t>
      </w:r>
      <w:r w:rsidRPr="00DC7F80">
        <w:rPr>
          <w:rFonts w:ascii="Arial" w:hAnsi="Arial" w:cs="Arial"/>
          <w:b/>
          <w:bCs/>
        </w:rPr>
        <w:t xml:space="preserve">je </w:t>
      </w:r>
      <w:r w:rsidR="00937AC6">
        <w:rPr>
          <w:rFonts w:ascii="Arial" w:hAnsi="Arial" w:cs="Arial"/>
          <w:b/>
          <w:bCs/>
        </w:rPr>
        <w:t>2</w:t>
      </w:r>
      <w:r w:rsidR="00FD02ED">
        <w:rPr>
          <w:rFonts w:ascii="Arial" w:hAnsi="Arial" w:cs="Arial"/>
          <w:b/>
          <w:bCs/>
        </w:rPr>
        <w:t>0</w:t>
      </w:r>
      <w:r w:rsidR="00DC7F80" w:rsidRPr="00DC7F80">
        <w:rPr>
          <w:rFonts w:ascii="Arial" w:hAnsi="Arial" w:cs="Arial"/>
          <w:b/>
          <w:bCs/>
        </w:rPr>
        <w:t>.</w:t>
      </w:r>
      <w:r w:rsidR="00FD02ED">
        <w:rPr>
          <w:rFonts w:ascii="Arial" w:hAnsi="Arial" w:cs="Arial"/>
          <w:b/>
          <w:bCs/>
        </w:rPr>
        <w:t>0</w:t>
      </w:r>
      <w:r w:rsidR="00DC7F80" w:rsidRPr="00DC7F80">
        <w:rPr>
          <w:rFonts w:ascii="Arial" w:hAnsi="Arial" w:cs="Arial"/>
          <w:b/>
          <w:bCs/>
        </w:rPr>
        <w:t>1.202</w:t>
      </w:r>
      <w:r w:rsidR="00937AC6">
        <w:rPr>
          <w:rFonts w:ascii="Arial" w:hAnsi="Arial" w:cs="Arial"/>
          <w:b/>
          <w:bCs/>
        </w:rPr>
        <w:t>5</w:t>
      </w:r>
      <w:r w:rsidR="00C515B1" w:rsidRPr="00DC7F80">
        <w:rPr>
          <w:rFonts w:ascii="Arial" w:hAnsi="Arial" w:cs="Arial"/>
          <w:b/>
          <w:bCs/>
        </w:rPr>
        <w:t>.</w:t>
      </w:r>
      <w:r w:rsidRPr="00DC7F80">
        <w:rPr>
          <w:rFonts w:ascii="Arial" w:hAnsi="Arial" w:cs="Arial"/>
          <w:b/>
          <w:bCs/>
        </w:rPr>
        <w:t xml:space="preserve"> godine do </w:t>
      </w:r>
      <w:r w:rsidR="00FD02ED">
        <w:rPr>
          <w:rFonts w:ascii="Arial" w:hAnsi="Arial" w:cs="Arial"/>
          <w:b/>
          <w:bCs/>
        </w:rPr>
        <w:t>12</w:t>
      </w:r>
      <w:bookmarkStart w:id="64" w:name="_GoBack"/>
      <w:bookmarkEnd w:id="64"/>
      <w:r w:rsidR="00C515B1" w:rsidRPr="00DC7F80">
        <w:rPr>
          <w:rFonts w:ascii="Arial" w:hAnsi="Arial" w:cs="Arial"/>
          <w:b/>
          <w:bCs/>
        </w:rPr>
        <w:t>:00</w:t>
      </w:r>
      <w:r w:rsidRPr="00DC7F80">
        <w:rPr>
          <w:rFonts w:ascii="Arial" w:hAnsi="Arial" w:cs="Arial"/>
          <w:b/>
          <w:bCs/>
        </w:rPr>
        <w:t xml:space="preserve"> sati</w:t>
      </w:r>
      <w:r w:rsidRPr="00AD2009">
        <w:rPr>
          <w:rFonts w:ascii="Arial" w:hAnsi="Arial" w:cs="Arial"/>
          <w:b/>
          <w:bCs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5" w:name="_Toc323726127"/>
      <w:bookmarkStart w:id="66" w:name="_Toc344472622"/>
      <w:bookmarkStart w:id="67" w:name="_Toc353196640"/>
      <w:bookmarkStart w:id="68" w:name="_Toc370199149"/>
      <w:bookmarkStart w:id="69" w:name="_Toc159480461"/>
      <w:bookmarkStart w:id="70" w:name="_Toc310162305"/>
      <w:r w:rsidRPr="00AD2009">
        <w:rPr>
          <w:rFonts w:ascii="Arial" w:hAnsi="Arial" w:cs="Arial"/>
          <w:lang w:val="hr-HR"/>
        </w:rPr>
        <w:lastRenderedPageBreak/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5"/>
      <w:bookmarkEnd w:id="66"/>
      <w:bookmarkEnd w:id="67"/>
      <w:bookmarkEnd w:id="68"/>
      <w:r w:rsidR="00424BED" w:rsidRPr="00AD2009">
        <w:rPr>
          <w:rFonts w:ascii="Arial" w:hAnsi="Arial" w:cs="Arial"/>
          <w:lang w:val="hr-HR"/>
        </w:rPr>
        <w:t xml:space="preserve"> </w:t>
      </w:r>
      <w:bookmarkEnd w:id="69"/>
      <w:bookmarkEnd w:id="70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1" w:name="_Toc370199152"/>
      <w:bookmarkStart w:id="72" w:name="_Toc344472628"/>
      <w:bookmarkStart w:id="73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1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2"/>
      <w:bookmarkEnd w:id="73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4" w:name="_Toc398624062"/>
      <w:bookmarkStart w:id="75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6" w:name="_Toc398548190"/>
      <w:bookmarkStart w:id="77" w:name="_Toc398561287"/>
      <w:bookmarkStart w:id="78" w:name="_Toc398564531"/>
      <w:bookmarkStart w:id="79" w:name="_Toc398624063"/>
      <w:bookmarkStart w:id="80" w:name="_Toc399159435"/>
      <w:bookmarkEnd w:id="74"/>
      <w:bookmarkEnd w:id="75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6"/>
      <w:bookmarkEnd w:id="77"/>
      <w:bookmarkEnd w:id="78"/>
      <w:bookmarkEnd w:id="79"/>
      <w:bookmarkEnd w:id="80"/>
      <w:r w:rsidRPr="00AD2009">
        <w:rPr>
          <w:rFonts w:ascii="Arial" w:hAnsi="Arial" w:cs="Arial"/>
          <w:i/>
          <w:lang w:bidi="hr-HR"/>
        </w:rPr>
        <w:t xml:space="preserve"> </w:t>
      </w:r>
      <w:bookmarkStart w:id="81" w:name="_Toc398548191"/>
      <w:bookmarkStart w:id="82" w:name="_Toc398561288"/>
      <w:bookmarkStart w:id="83" w:name="_Toc398564532"/>
      <w:bookmarkStart w:id="84" w:name="_Toc398624064"/>
      <w:bookmarkStart w:id="85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6" w:name="_Toc398548192"/>
      <w:bookmarkStart w:id="87" w:name="_Toc398561289"/>
      <w:bookmarkStart w:id="88" w:name="_Toc398564533"/>
      <w:bookmarkStart w:id="89" w:name="_Toc398624065"/>
      <w:bookmarkStart w:id="90" w:name="_Toc399159437"/>
      <w:bookmarkEnd w:id="81"/>
      <w:bookmarkEnd w:id="82"/>
      <w:bookmarkEnd w:id="83"/>
      <w:bookmarkEnd w:id="84"/>
      <w:bookmarkEnd w:id="85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1" w:name="_Toc398548193"/>
      <w:bookmarkStart w:id="92" w:name="_Toc398561290"/>
      <w:bookmarkStart w:id="93" w:name="_Toc398564534"/>
      <w:bookmarkStart w:id="94" w:name="_Toc398624066"/>
      <w:bookmarkEnd w:id="86"/>
      <w:bookmarkEnd w:id="87"/>
      <w:bookmarkEnd w:id="88"/>
      <w:bookmarkEnd w:id="89"/>
      <w:bookmarkEnd w:id="90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1"/>
    <w:bookmarkEnd w:id="92"/>
    <w:bookmarkEnd w:id="93"/>
    <w:bookmarkEnd w:id="94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5" w:name="_Toc327871995"/>
      <w:bookmarkStart w:id="96" w:name="_Toc353196647"/>
      <w:bookmarkStart w:id="97" w:name="_Toc322081075"/>
      <w:bookmarkStart w:id="98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lastRenderedPageBreak/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9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100" w:name="_Toc322002682"/>
      <w:bookmarkEnd w:id="95"/>
      <w:bookmarkEnd w:id="96"/>
      <w:bookmarkEnd w:id="99"/>
      <w:r w:rsidRPr="00AD2009">
        <w:rPr>
          <w:rFonts w:ascii="Arial" w:hAnsi="Arial" w:cs="Arial"/>
          <w:b/>
        </w:rPr>
        <w:t xml:space="preserve"> </w:t>
      </w:r>
      <w:bookmarkEnd w:id="97"/>
      <w:bookmarkEnd w:id="100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1" w:name="_Toc322071940"/>
      <w:bookmarkStart w:id="102" w:name="_Toc322072075"/>
      <w:r w:rsidRPr="00AD2009">
        <w:rPr>
          <w:rFonts w:ascii="Arial" w:hAnsi="Arial" w:cs="Arial"/>
        </w:rPr>
        <w:t xml:space="preserve">                               M.P.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8"/>
    <w:bookmarkEnd w:id="101"/>
    <w:bookmarkEnd w:id="102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255E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1: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255E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1255E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A77A6">
        <w:rPr>
          <w:rFonts w:ascii="Arial" w:hAnsi="Arial" w:cs="Arial"/>
          <w:bCs/>
        </w:rPr>
        <w:t>2</w:t>
      </w:r>
      <w:r w:rsidR="001255EC">
        <w:rPr>
          <w:rFonts w:ascii="Arial" w:hAnsi="Arial" w:cs="Arial"/>
          <w:bCs/>
        </w:rPr>
        <w:t>5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1255EC">
        <w:rPr>
          <w:rFonts w:ascii="Arial" w:hAnsi="Arial" w:cs="Arial"/>
          <w:bCs/>
        </w:rPr>
        <w:t>5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1255EC">
        <w:rPr>
          <w:rFonts w:ascii="Arial" w:hAnsi="Arial" w:cs="Arial"/>
          <w:bCs/>
        </w:rPr>
        <w:t>5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u postupku jednostavne nabave za nabavu </w:t>
      </w:r>
      <w:r w:rsidR="00EB6213">
        <w:rPr>
          <w:rFonts w:ascii="Arial" w:hAnsi="Arial" w:cs="Arial"/>
        </w:rPr>
        <w:t>mesnih prerađevina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</w:t>
      </w:r>
      <w:r w:rsidR="008A1A42">
        <w:rPr>
          <w:rFonts w:ascii="Arial" w:hAnsi="Arial" w:cs="Arial"/>
        </w:rPr>
        <w:t xml:space="preserve"> BGN </w:t>
      </w:r>
      <w:r w:rsidR="001255EC">
        <w:rPr>
          <w:rFonts w:ascii="Arial" w:hAnsi="Arial" w:cs="Arial"/>
        </w:rPr>
        <w:t>15/2025</w:t>
      </w:r>
      <w:r w:rsidR="008A1A42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</w:rPr>
        <w:t xml:space="preserve">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1255EC">
        <w:rPr>
          <w:rFonts w:ascii="Arial" w:hAnsi="Arial" w:cs="Arial"/>
          <w:noProof/>
        </w:rPr>
        <w:t>5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605" w:rsidRDefault="00F86605" w:rsidP="00424BED">
      <w:r>
        <w:separator/>
      </w:r>
    </w:p>
  </w:endnote>
  <w:endnote w:type="continuationSeparator" w:id="0">
    <w:p w:rsidR="00F86605" w:rsidRDefault="00F86605" w:rsidP="0042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605" w:rsidRDefault="00353CA6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F86605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451B32">
          <w:rPr>
            <w:rFonts w:ascii="Arial" w:hAnsi="Arial" w:cs="Arial"/>
            <w:noProof/>
            <w:sz w:val="20"/>
            <w:szCs w:val="20"/>
          </w:rPr>
          <w:t>15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86605" w:rsidRDefault="00F86605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605" w:rsidRDefault="00F86605" w:rsidP="00424BED">
      <w:r>
        <w:separator/>
      </w:r>
    </w:p>
  </w:footnote>
  <w:footnote w:type="continuationSeparator" w:id="0">
    <w:p w:rsidR="00F86605" w:rsidRDefault="00F86605" w:rsidP="0042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605" w:rsidRPr="000114B9" w:rsidRDefault="00F86605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605" w:rsidRPr="00FF186E" w:rsidRDefault="00F86605" w:rsidP="00FF186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 w15:restartNumberingAfterBreak="0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BED"/>
    <w:rsid w:val="0004719A"/>
    <w:rsid w:val="000A61FE"/>
    <w:rsid w:val="000E5504"/>
    <w:rsid w:val="000F105D"/>
    <w:rsid w:val="00120315"/>
    <w:rsid w:val="001255EC"/>
    <w:rsid w:val="0012666F"/>
    <w:rsid w:val="00144059"/>
    <w:rsid w:val="001622F4"/>
    <w:rsid w:val="001967A4"/>
    <w:rsid w:val="001A77A6"/>
    <w:rsid w:val="001B307E"/>
    <w:rsid w:val="001D5076"/>
    <w:rsid w:val="001F0987"/>
    <w:rsid w:val="0021788E"/>
    <w:rsid w:val="00252DE9"/>
    <w:rsid w:val="002C382B"/>
    <w:rsid w:val="002E6D7A"/>
    <w:rsid w:val="002F215D"/>
    <w:rsid w:val="00320C42"/>
    <w:rsid w:val="00353CA6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413BC0"/>
    <w:rsid w:val="00424BED"/>
    <w:rsid w:val="00451B32"/>
    <w:rsid w:val="004541D2"/>
    <w:rsid w:val="0046653A"/>
    <w:rsid w:val="004A344E"/>
    <w:rsid w:val="004A624A"/>
    <w:rsid w:val="004B50F4"/>
    <w:rsid w:val="00565061"/>
    <w:rsid w:val="005A061F"/>
    <w:rsid w:val="005A0A1E"/>
    <w:rsid w:val="005B5700"/>
    <w:rsid w:val="005D469A"/>
    <w:rsid w:val="005E695F"/>
    <w:rsid w:val="005F61AD"/>
    <w:rsid w:val="006B6353"/>
    <w:rsid w:val="006C0B67"/>
    <w:rsid w:val="0072472C"/>
    <w:rsid w:val="00727078"/>
    <w:rsid w:val="00735B2A"/>
    <w:rsid w:val="00743DE2"/>
    <w:rsid w:val="007A2DCA"/>
    <w:rsid w:val="007B7756"/>
    <w:rsid w:val="00820930"/>
    <w:rsid w:val="008253A5"/>
    <w:rsid w:val="00854E0B"/>
    <w:rsid w:val="008A1A42"/>
    <w:rsid w:val="008C4C8F"/>
    <w:rsid w:val="008F32DF"/>
    <w:rsid w:val="0092117A"/>
    <w:rsid w:val="00937AC6"/>
    <w:rsid w:val="00942703"/>
    <w:rsid w:val="00943EF2"/>
    <w:rsid w:val="00950C6D"/>
    <w:rsid w:val="009521ED"/>
    <w:rsid w:val="00963A55"/>
    <w:rsid w:val="00963C7C"/>
    <w:rsid w:val="0096681E"/>
    <w:rsid w:val="009A24F7"/>
    <w:rsid w:val="009C7476"/>
    <w:rsid w:val="009D7A65"/>
    <w:rsid w:val="00A23021"/>
    <w:rsid w:val="00A53B98"/>
    <w:rsid w:val="00A671E6"/>
    <w:rsid w:val="00A81524"/>
    <w:rsid w:val="00A83BB0"/>
    <w:rsid w:val="00AA223B"/>
    <w:rsid w:val="00AA3F4A"/>
    <w:rsid w:val="00AD2009"/>
    <w:rsid w:val="00B0276E"/>
    <w:rsid w:val="00B059E4"/>
    <w:rsid w:val="00B13D43"/>
    <w:rsid w:val="00B3325E"/>
    <w:rsid w:val="00B71747"/>
    <w:rsid w:val="00BB1984"/>
    <w:rsid w:val="00BC3457"/>
    <w:rsid w:val="00BF2C9B"/>
    <w:rsid w:val="00C06052"/>
    <w:rsid w:val="00C12A9D"/>
    <w:rsid w:val="00C27873"/>
    <w:rsid w:val="00C337FD"/>
    <w:rsid w:val="00C344AE"/>
    <w:rsid w:val="00C515B1"/>
    <w:rsid w:val="00C6699D"/>
    <w:rsid w:val="00C81B77"/>
    <w:rsid w:val="00CF5141"/>
    <w:rsid w:val="00D27907"/>
    <w:rsid w:val="00D7316E"/>
    <w:rsid w:val="00D80222"/>
    <w:rsid w:val="00DB5FC8"/>
    <w:rsid w:val="00DC7F80"/>
    <w:rsid w:val="00DE4D33"/>
    <w:rsid w:val="00E01B97"/>
    <w:rsid w:val="00E43207"/>
    <w:rsid w:val="00E83346"/>
    <w:rsid w:val="00EA738B"/>
    <w:rsid w:val="00EB6213"/>
    <w:rsid w:val="00ED25B8"/>
    <w:rsid w:val="00ED47ED"/>
    <w:rsid w:val="00ED6538"/>
    <w:rsid w:val="00EF6208"/>
    <w:rsid w:val="00F010EB"/>
    <w:rsid w:val="00F23B75"/>
    <w:rsid w:val="00F3060C"/>
    <w:rsid w:val="00F64877"/>
    <w:rsid w:val="00F85E91"/>
    <w:rsid w:val="00F86605"/>
    <w:rsid w:val="00F9256D"/>
    <w:rsid w:val="00FD02ED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809D"/>
  <w15:docId w15:val="{FF40C629-6333-4A39-A75E-FB9EB15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3344</Words>
  <Characters>19066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Kovačević</dc:creator>
  <cp:lastModifiedBy>Ivana Figl</cp:lastModifiedBy>
  <cp:revision>13</cp:revision>
  <cp:lastPrinted>2023-11-29T12:00:00Z</cp:lastPrinted>
  <dcterms:created xsi:type="dcterms:W3CDTF">2024-11-22T07:28:00Z</dcterms:created>
  <dcterms:modified xsi:type="dcterms:W3CDTF">2025-01-14T07:20:00Z</dcterms:modified>
</cp:coreProperties>
</file>